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6F6" w:rsidRDefault="004206F6" w:rsidP="004206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6F6">
        <w:rPr>
          <w:rFonts w:ascii="Times New Roman" w:hAnsi="Times New Roman" w:cs="Times New Roman"/>
          <w:b/>
          <w:sz w:val="28"/>
          <w:szCs w:val="28"/>
        </w:rPr>
        <w:t>Завдання 58</w:t>
      </w:r>
      <w:r w:rsidR="00E700A7">
        <w:rPr>
          <w:rFonts w:ascii="Times New Roman" w:hAnsi="Times New Roman" w:cs="Times New Roman"/>
          <w:b/>
          <w:sz w:val="28"/>
          <w:szCs w:val="28"/>
        </w:rPr>
        <w:t>,</w:t>
      </w:r>
      <w:r w:rsidRPr="004206F6">
        <w:rPr>
          <w:rFonts w:ascii="Times New Roman" w:hAnsi="Times New Roman" w:cs="Times New Roman"/>
          <w:b/>
          <w:sz w:val="28"/>
          <w:szCs w:val="28"/>
        </w:rPr>
        <w:t xml:space="preserve"> захід 11</w:t>
      </w:r>
      <w:r w:rsidR="00E700A7">
        <w:rPr>
          <w:rFonts w:ascii="Times New Roman" w:hAnsi="Times New Roman" w:cs="Times New Roman"/>
          <w:b/>
          <w:sz w:val="28"/>
          <w:szCs w:val="28"/>
        </w:rPr>
        <w:t>.</w:t>
      </w:r>
      <w:r w:rsidRPr="004206F6"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="00B51C06" w:rsidRPr="004206F6">
        <w:rPr>
          <w:rFonts w:ascii="Times New Roman" w:hAnsi="Times New Roman" w:cs="Times New Roman"/>
          <w:b/>
          <w:sz w:val="28"/>
          <w:szCs w:val="28"/>
        </w:rPr>
        <w:t>абезпечення проведення навчання тренерів з числа працівників закладів охорони здоров’я шляхом залучення консультантів та фахівців міжнародних гуманітарни</w:t>
      </w:r>
      <w:r w:rsidR="00142347" w:rsidRPr="004206F6">
        <w:rPr>
          <w:rFonts w:ascii="Times New Roman" w:hAnsi="Times New Roman" w:cs="Times New Roman"/>
          <w:b/>
          <w:sz w:val="28"/>
          <w:szCs w:val="28"/>
        </w:rPr>
        <w:t>х організацій</w:t>
      </w:r>
    </w:p>
    <w:p w:rsidR="00EB37C4" w:rsidRPr="004206F6" w:rsidRDefault="00142347" w:rsidP="004206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6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06F6" w:rsidRPr="004206F6" w:rsidRDefault="004206F6" w:rsidP="00020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6F6">
        <w:rPr>
          <w:rFonts w:ascii="Times New Roman" w:hAnsi="Times New Roman" w:cs="Times New Roman"/>
          <w:sz w:val="28"/>
          <w:szCs w:val="28"/>
        </w:rPr>
        <w:t>Комунальне некомерційне підприємство Луганської обласної ради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206F6">
        <w:rPr>
          <w:rFonts w:ascii="Times New Roman" w:hAnsi="Times New Roman" w:cs="Times New Roman"/>
          <w:sz w:val="28"/>
          <w:szCs w:val="28"/>
        </w:rPr>
        <w:t>Луганський регіональний центр екстреної медичної допом</w:t>
      </w:r>
      <w:r>
        <w:rPr>
          <w:rFonts w:ascii="Times New Roman" w:hAnsi="Times New Roman" w:cs="Times New Roman"/>
          <w:sz w:val="28"/>
          <w:szCs w:val="28"/>
        </w:rPr>
        <w:t>оги та медицини катастроф» (далі –підприємство)</w:t>
      </w:r>
      <w:r w:rsidR="00142347" w:rsidRPr="004206F6">
        <w:rPr>
          <w:rFonts w:ascii="Times New Roman" w:hAnsi="Times New Roman" w:cs="Times New Roman"/>
          <w:sz w:val="28"/>
          <w:szCs w:val="28"/>
        </w:rPr>
        <w:t xml:space="preserve"> проводить силами навчально-тренувальн</w:t>
      </w:r>
      <w:r>
        <w:rPr>
          <w:rFonts w:ascii="Times New Roman" w:hAnsi="Times New Roman" w:cs="Times New Roman"/>
          <w:sz w:val="28"/>
          <w:szCs w:val="28"/>
        </w:rPr>
        <w:t>ого відділу підприємства навчання</w:t>
      </w:r>
      <w:r w:rsidR="00142347" w:rsidRPr="004206F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142347" w:rsidRPr="004206F6">
        <w:rPr>
          <w:rFonts w:ascii="Times New Roman" w:hAnsi="Times New Roman" w:cs="Times New Roman"/>
          <w:sz w:val="28"/>
          <w:szCs w:val="28"/>
        </w:rPr>
        <w:t>домедичної</w:t>
      </w:r>
      <w:proofErr w:type="spellEnd"/>
      <w:r w:rsidR="00142347" w:rsidRPr="004206F6">
        <w:rPr>
          <w:rFonts w:ascii="Times New Roman" w:hAnsi="Times New Roman" w:cs="Times New Roman"/>
          <w:sz w:val="28"/>
          <w:szCs w:val="28"/>
        </w:rPr>
        <w:t xml:space="preserve"> допомоги з відпрацюванням практичних навичок на </w:t>
      </w:r>
      <w:proofErr w:type="spellStart"/>
      <w:r w:rsidR="00142347" w:rsidRPr="004206F6">
        <w:rPr>
          <w:rFonts w:ascii="Times New Roman" w:hAnsi="Times New Roman" w:cs="Times New Roman"/>
          <w:sz w:val="28"/>
          <w:szCs w:val="28"/>
        </w:rPr>
        <w:t>симуляційному</w:t>
      </w:r>
      <w:proofErr w:type="spellEnd"/>
      <w:r w:rsidR="00142347" w:rsidRPr="004206F6">
        <w:rPr>
          <w:rFonts w:ascii="Times New Roman" w:hAnsi="Times New Roman" w:cs="Times New Roman"/>
          <w:sz w:val="28"/>
          <w:szCs w:val="28"/>
        </w:rPr>
        <w:t xml:space="preserve"> обладнанні для організацій та підприємств Луганської області.</w:t>
      </w:r>
    </w:p>
    <w:p w:rsidR="00142347" w:rsidRPr="004206F6" w:rsidRDefault="00142347" w:rsidP="004206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6F6">
        <w:rPr>
          <w:rFonts w:ascii="Times New Roman" w:hAnsi="Times New Roman" w:cs="Times New Roman"/>
          <w:sz w:val="28"/>
          <w:szCs w:val="28"/>
        </w:rPr>
        <w:t xml:space="preserve">Навчально-тренувальним відділом підприємства протягом 2025 року з питань </w:t>
      </w:r>
      <w:proofErr w:type="spellStart"/>
      <w:r w:rsidRPr="004206F6">
        <w:rPr>
          <w:rFonts w:ascii="Times New Roman" w:hAnsi="Times New Roman" w:cs="Times New Roman"/>
          <w:sz w:val="28"/>
          <w:szCs w:val="28"/>
        </w:rPr>
        <w:t>домедичної</w:t>
      </w:r>
      <w:proofErr w:type="spellEnd"/>
      <w:r w:rsidRPr="004206F6">
        <w:rPr>
          <w:rFonts w:ascii="Times New Roman" w:hAnsi="Times New Roman" w:cs="Times New Roman"/>
          <w:sz w:val="28"/>
          <w:szCs w:val="28"/>
        </w:rPr>
        <w:t xml:space="preserve"> допомоги з елементами тактичної медицини навчено 200 осіб, а саме:</w:t>
      </w:r>
    </w:p>
    <w:p w:rsidR="00142347" w:rsidRPr="004206F6" w:rsidRDefault="00142347" w:rsidP="00420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6F6">
        <w:rPr>
          <w:rFonts w:ascii="Times New Roman" w:hAnsi="Times New Roman" w:cs="Times New Roman"/>
          <w:sz w:val="28"/>
          <w:szCs w:val="28"/>
        </w:rPr>
        <w:tab/>
        <w:t>Лисичанський медичний фаховий коледж — 27 курсантів,</w:t>
      </w:r>
    </w:p>
    <w:p w:rsidR="00142347" w:rsidRPr="004206F6" w:rsidRDefault="00142347" w:rsidP="00420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6F6">
        <w:rPr>
          <w:rFonts w:ascii="Times New Roman" w:hAnsi="Times New Roman" w:cs="Times New Roman"/>
          <w:sz w:val="28"/>
          <w:szCs w:val="28"/>
        </w:rPr>
        <w:tab/>
        <w:t xml:space="preserve">Луганський обласний центр дитячо-юнацького туризму і краєзнавства — </w:t>
      </w:r>
      <w:r w:rsidRPr="004206F6">
        <w:rPr>
          <w:rFonts w:ascii="Times New Roman" w:hAnsi="Times New Roman" w:cs="Times New Roman"/>
          <w:sz w:val="28"/>
          <w:szCs w:val="28"/>
        </w:rPr>
        <w:tab/>
        <w:t>80 курсантів,</w:t>
      </w:r>
    </w:p>
    <w:p w:rsidR="00142347" w:rsidRPr="004206F6" w:rsidRDefault="00142347" w:rsidP="00420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6F6">
        <w:rPr>
          <w:rFonts w:ascii="Times New Roman" w:hAnsi="Times New Roman" w:cs="Times New Roman"/>
          <w:sz w:val="28"/>
          <w:szCs w:val="28"/>
        </w:rPr>
        <w:tab/>
        <w:t>Державний архів Луганської області — 11 курсантів,</w:t>
      </w:r>
    </w:p>
    <w:p w:rsidR="00142347" w:rsidRPr="004206F6" w:rsidRDefault="00142347" w:rsidP="00420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6F6">
        <w:rPr>
          <w:rFonts w:ascii="Times New Roman" w:hAnsi="Times New Roman" w:cs="Times New Roman"/>
          <w:sz w:val="28"/>
          <w:szCs w:val="28"/>
        </w:rPr>
        <w:tab/>
        <w:t xml:space="preserve">Комунальний заклад «Ліцей №25» </w:t>
      </w:r>
      <w:proofErr w:type="spellStart"/>
      <w:r w:rsidRPr="004206F6">
        <w:rPr>
          <w:rFonts w:ascii="Times New Roman" w:hAnsi="Times New Roman" w:cs="Times New Roman"/>
          <w:sz w:val="28"/>
          <w:szCs w:val="28"/>
        </w:rPr>
        <w:t>Кам’янської</w:t>
      </w:r>
      <w:proofErr w:type="spellEnd"/>
      <w:r w:rsidRPr="004206F6">
        <w:rPr>
          <w:rFonts w:ascii="Times New Roman" w:hAnsi="Times New Roman" w:cs="Times New Roman"/>
          <w:sz w:val="28"/>
          <w:szCs w:val="28"/>
        </w:rPr>
        <w:t xml:space="preserve"> міської ради  Дніпропетровської області — 33 курсанти,</w:t>
      </w:r>
    </w:p>
    <w:p w:rsidR="00142347" w:rsidRPr="004206F6" w:rsidRDefault="00142347" w:rsidP="00420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6F6">
        <w:rPr>
          <w:rFonts w:ascii="Times New Roman" w:hAnsi="Times New Roman" w:cs="Times New Roman"/>
          <w:sz w:val="28"/>
          <w:szCs w:val="28"/>
        </w:rPr>
        <w:tab/>
        <w:t>Луганська обласна прокуратура — 10 курсантів,</w:t>
      </w:r>
    </w:p>
    <w:p w:rsidR="00142347" w:rsidRPr="004206F6" w:rsidRDefault="00142347" w:rsidP="00420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6F6">
        <w:rPr>
          <w:rFonts w:ascii="Times New Roman" w:hAnsi="Times New Roman" w:cs="Times New Roman"/>
          <w:sz w:val="28"/>
          <w:szCs w:val="28"/>
        </w:rPr>
        <w:tab/>
        <w:t>КП «</w:t>
      </w:r>
      <w:proofErr w:type="spellStart"/>
      <w:r w:rsidRPr="004206F6">
        <w:rPr>
          <w:rFonts w:ascii="Times New Roman" w:hAnsi="Times New Roman" w:cs="Times New Roman"/>
          <w:sz w:val="28"/>
          <w:szCs w:val="28"/>
        </w:rPr>
        <w:t>Лисичанськвода</w:t>
      </w:r>
      <w:proofErr w:type="spellEnd"/>
      <w:r w:rsidRPr="004206F6">
        <w:rPr>
          <w:rFonts w:ascii="Times New Roman" w:hAnsi="Times New Roman" w:cs="Times New Roman"/>
          <w:sz w:val="28"/>
          <w:szCs w:val="28"/>
        </w:rPr>
        <w:t>» — 29 курсантів,</w:t>
      </w:r>
    </w:p>
    <w:p w:rsidR="00142347" w:rsidRDefault="00142347" w:rsidP="00420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6F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206F6">
        <w:rPr>
          <w:rFonts w:ascii="Times New Roman" w:hAnsi="Times New Roman" w:cs="Times New Roman"/>
          <w:sz w:val="28"/>
          <w:szCs w:val="28"/>
        </w:rPr>
        <w:t>шелтер</w:t>
      </w:r>
      <w:proofErr w:type="spellEnd"/>
      <w:r w:rsidRPr="004206F6">
        <w:rPr>
          <w:rFonts w:ascii="Times New Roman" w:hAnsi="Times New Roman" w:cs="Times New Roman"/>
          <w:sz w:val="28"/>
          <w:szCs w:val="28"/>
        </w:rPr>
        <w:t xml:space="preserve"> для тимчасово переміщених осіб  — 10 осіб (м. Дніпро).</w:t>
      </w:r>
    </w:p>
    <w:p w:rsidR="00097DFF" w:rsidRDefault="00097DFF" w:rsidP="00420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7DFF" w:rsidRDefault="004206F6" w:rsidP="00020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Інструктори підприємства самі проходять навчання на різних курсах.</w:t>
      </w:r>
      <w:r w:rsidR="00705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2347" w:rsidRPr="004206F6" w:rsidRDefault="00142347" w:rsidP="00020E1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6F6">
        <w:rPr>
          <w:rFonts w:ascii="Times New Roman" w:hAnsi="Times New Roman" w:cs="Times New Roman"/>
          <w:sz w:val="28"/>
          <w:szCs w:val="28"/>
        </w:rPr>
        <w:t xml:space="preserve">29—30 липня </w:t>
      </w:r>
      <w:r w:rsidR="00705236">
        <w:rPr>
          <w:rFonts w:ascii="Times New Roman" w:hAnsi="Times New Roman" w:cs="Times New Roman"/>
          <w:sz w:val="28"/>
          <w:szCs w:val="28"/>
        </w:rPr>
        <w:t xml:space="preserve">2025 року </w:t>
      </w:r>
      <w:r w:rsidR="00AC3B70">
        <w:rPr>
          <w:rFonts w:ascii="Times New Roman" w:hAnsi="Times New Roman" w:cs="Times New Roman"/>
          <w:sz w:val="28"/>
          <w:szCs w:val="28"/>
        </w:rPr>
        <w:t xml:space="preserve">завдячуючи ініціативі </w:t>
      </w:r>
      <w:r w:rsidRPr="004206F6">
        <w:rPr>
          <w:rFonts w:ascii="Times New Roman" w:hAnsi="Times New Roman" w:cs="Times New Roman"/>
          <w:sz w:val="28"/>
          <w:szCs w:val="28"/>
        </w:rPr>
        <w:t>бюро В</w:t>
      </w:r>
      <w:r w:rsidR="00BD3226">
        <w:rPr>
          <w:rFonts w:ascii="Times New Roman" w:hAnsi="Times New Roman" w:cs="Times New Roman"/>
          <w:sz w:val="28"/>
          <w:szCs w:val="28"/>
        </w:rPr>
        <w:t>сесвітньої</w:t>
      </w:r>
      <w:r w:rsidR="004250FE">
        <w:rPr>
          <w:rFonts w:ascii="Times New Roman" w:hAnsi="Times New Roman" w:cs="Times New Roman"/>
          <w:sz w:val="28"/>
          <w:szCs w:val="28"/>
        </w:rPr>
        <w:t xml:space="preserve"> організації охорони здоров</w:t>
      </w:r>
      <w:r w:rsidR="004250FE" w:rsidRPr="004250FE">
        <w:rPr>
          <w:rFonts w:ascii="Times New Roman" w:hAnsi="Times New Roman" w:cs="Times New Roman"/>
          <w:sz w:val="28"/>
          <w:szCs w:val="28"/>
        </w:rPr>
        <w:t>’</w:t>
      </w:r>
      <w:r w:rsidR="004250FE">
        <w:rPr>
          <w:rFonts w:ascii="Times New Roman" w:hAnsi="Times New Roman" w:cs="Times New Roman"/>
          <w:sz w:val="28"/>
          <w:szCs w:val="28"/>
        </w:rPr>
        <w:t>я (далі</w:t>
      </w:r>
      <w:r w:rsidR="004250FE" w:rsidRPr="004250FE">
        <w:rPr>
          <w:rFonts w:ascii="Times New Roman" w:hAnsi="Times New Roman" w:cs="Times New Roman"/>
          <w:sz w:val="28"/>
          <w:szCs w:val="28"/>
        </w:rPr>
        <w:t xml:space="preserve"> </w:t>
      </w:r>
      <w:r w:rsidR="004250FE">
        <w:rPr>
          <w:rFonts w:ascii="Times New Roman" w:hAnsi="Times New Roman" w:cs="Times New Roman"/>
          <w:sz w:val="28"/>
          <w:szCs w:val="28"/>
        </w:rPr>
        <w:t>–</w:t>
      </w:r>
      <w:r w:rsidR="004250FE" w:rsidRPr="004250FE">
        <w:rPr>
          <w:rFonts w:ascii="Times New Roman" w:hAnsi="Times New Roman" w:cs="Times New Roman"/>
          <w:sz w:val="28"/>
          <w:szCs w:val="28"/>
        </w:rPr>
        <w:t xml:space="preserve"> ВООЗ)</w:t>
      </w:r>
      <w:r w:rsidRPr="004206F6">
        <w:rPr>
          <w:rFonts w:ascii="Times New Roman" w:hAnsi="Times New Roman" w:cs="Times New Roman"/>
          <w:sz w:val="28"/>
          <w:szCs w:val="28"/>
        </w:rPr>
        <w:t xml:space="preserve"> в Україні та фінансуванню в рамках гуманітарно</w:t>
      </w:r>
      <w:r w:rsidR="00AC3B70">
        <w:rPr>
          <w:rFonts w:ascii="Times New Roman" w:hAnsi="Times New Roman" w:cs="Times New Roman"/>
          <w:sz w:val="28"/>
          <w:szCs w:val="28"/>
        </w:rPr>
        <w:t xml:space="preserve">ї допомоги Європейського Союзу </w:t>
      </w:r>
      <w:r w:rsidRPr="004206F6">
        <w:rPr>
          <w:rFonts w:ascii="Times New Roman" w:hAnsi="Times New Roman" w:cs="Times New Roman"/>
          <w:sz w:val="28"/>
          <w:szCs w:val="28"/>
        </w:rPr>
        <w:t>було проведене навчання з управління реагуванням на інциденти з великою кількість постраждалих (MCI).</w:t>
      </w:r>
      <w:r w:rsidR="004250FE">
        <w:rPr>
          <w:rFonts w:ascii="Times New Roman" w:hAnsi="Times New Roman" w:cs="Times New Roman"/>
          <w:sz w:val="28"/>
          <w:szCs w:val="28"/>
        </w:rPr>
        <w:t xml:space="preserve"> </w:t>
      </w:r>
      <w:r w:rsidR="00020E11" w:rsidRPr="009931E4">
        <w:rPr>
          <w:rFonts w:ascii="Times New Roman" w:hAnsi="Times New Roman" w:cs="Times New Roman"/>
          <w:sz w:val="28"/>
          <w:szCs w:val="28"/>
        </w:rPr>
        <w:t>Мета курсу — підготувати команди до ефективного реагування на МCI шляхом комплексного підходу: від готовності — до координованого реагування та відновлення.</w:t>
      </w:r>
      <w:r w:rsidR="00020E11">
        <w:rPr>
          <w:rFonts w:ascii="Times New Roman" w:hAnsi="Times New Roman" w:cs="Times New Roman"/>
          <w:sz w:val="28"/>
          <w:szCs w:val="28"/>
        </w:rPr>
        <w:t xml:space="preserve"> </w:t>
      </w:r>
      <w:r w:rsidR="00020E11" w:rsidRPr="00272BEA">
        <w:rPr>
          <w:rFonts w:ascii="Times New Roman" w:hAnsi="Times New Roman" w:cs="Times New Roman"/>
          <w:sz w:val="28"/>
          <w:szCs w:val="28"/>
        </w:rPr>
        <w:t xml:space="preserve">Викладачами на курсі були представники Штаб квартири ВООЗ – </w:t>
      </w:r>
      <w:r w:rsidR="00020E11" w:rsidRPr="00272BEA">
        <w:rPr>
          <w:rFonts w:ascii="Times New Roman" w:hAnsi="Times New Roman" w:cs="Times New Roman"/>
          <w:sz w:val="28"/>
          <w:szCs w:val="28"/>
          <w:lang w:val="en-US"/>
        </w:rPr>
        <w:t>Prof</w:t>
      </w:r>
      <w:r w:rsidR="00020E11" w:rsidRPr="00272BEA">
        <w:rPr>
          <w:rFonts w:ascii="Times New Roman" w:hAnsi="Times New Roman" w:cs="Times New Roman"/>
          <w:sz w:val="28"/>
          <w:szCs w:val="28"/>
        </w:rPr>
        <w:t xml:space="preserve">. </w:t>
      </w:r>
      <w:r w:rsidR="00020E11" w:rsidRPr="00272BEA">
        <w:rPr>
          <w:rFonts w:ascii="Times New Roman" w:hAnsi="Times New Roman" w:cs="Times New Roman"/>
          <w:sz w:val="28"/>
          <w:szCs w:val="28"/>
          <w:lang w:val="en-US"/>
        </w:rPr>
        <w:t>Lee</w:t>
      </w:r>
      <w:r w:rsidR="00020E11" w:rsidRPr="00272BEA">
        <w:rPr>
          <w:rFonts w:ascii="Times New Roman" w:hAnsi="Times New Roman" w:cs="Times New Roman"/>
          <w:sz w:val="28"/>
          <w:szCs w:val="28"/>
        </w:rPr>
        <w:t xml:space="preserve"> </w:t>
      </w:r>
      <w:r w:rsidR="00020E11" w:rsidRPr="00272BEA">
        <w:rPr>
          <w:rFonts w:ascii="Times New Roman" w:hAnsi="Times New Roman" w:cs="Times New Roman"/>
          <w:sz w:val="28"/>
          <w:szCs w:val="28"/>
          <w:lang w:val="en-US"/>
        </w:rPr>
        <w:t>Wallis</w:t>
      </w:r>
      <w:r w:rsidR="00020E11" w:rsidRPr="00272BEA">
        <w:rPr>
          <w:rFonts w:ascii="Times New Roman" w:hAnsi="Times New Roman" w:cs="Times New Roman"/>
          <w:sz w:val="28"/>
          <w:szCs w:val="28"/>
        </w:rPr>
        <w:t xml:space="preserve">, </w:t>
      </w:r>
      <w:r w:rsidR="00020E11" w:rsidRPr="00272BEA">
        <w:rPr>
          <w:rFonts w:ascii="Times New Roman" w:hAnsi="Times New Roman" w:cs="Times New Roman"/>
          <w:sz w:val="28"/>
          <w:szCs w:val="28"/>
          <w:lang w:val="en-US"/>
        </w:rPr>
        <w:t>MD</w:t>
      </w:r>
      <w:r w:rsidR="00020E11" w:rsidRPr="00272BEA">
        <w:rPr>
          <w:rFonts w:ascii="Times New Roman" w:hAnsi="Times New Roman" w:cs="Times New Roman"/>
          <w:sz w:val="28"/>
          <w:szCs w:val="28"/>
        </w:rPr>
        <w:t xml:space="preserve"> та </w:t>
      </w:r>
      <w:r w:rsidR="00020E11" w:rsidRPr="00272BEA">
        <w:rPr>
          <w:rFonts w:ascii="Times New Roman" w:hAnsi="Times New Roman" w:cs="Times New Roman"/>
          <w:sz w:val="28"/>
          <w:szCs w:val="28"/>
          <w:lang w:val="en-US"/>
        </w:rPr>
        <w:t>Pierre</w:t>
      </w:r>
      <w:r w:rsidR="00020E11" w:rsidRPr="00272B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0E11" w:rsidRPr="00272BEA">
        <w:rPr>
          <w:rFonts w:ascii="Times New Roman" w:hAnsi="Times New Roman" w:cs="Times New Roman"/>
          <w:sz w:val="28"/>
          <w:szCs w:val="28"/>
          <w:lang w:val="en-US"/>
        </w:rPr>
        <w:t>Berendes</w:t>
      </w:r>
      <w:proofErr w:type="spellEnd"/>
      <w:r w:rsidR="00020E11" w:rsidRPr="00272BEA">
        <w:rPr>
          <w:rFonts w:ascii="Times New Roman" w:hAnsi="Times New Roman" w:cs="Times New Roman"/>
          <w:sz w:val="28"/>
          <w:szCs w:val="28"/>
        </w:rPr>
        <w:t xml:space="preserve">, </w:t>
      </w:r>
      <w:r w:rsidR="00020E11" w:rsidRPr="00272BEA">
        <w:rPr>
          <w:rFonts w:ascii="Times New Roman" w:hAnsi="Times New Roman" w:cs="Times New Roman"/>
          <w:sz w:val="28"/>
          <w:szCs w:val="28"/>
          <w:lang w:val="en-US"/>
        </w:rPr>
        <w:t>MBA</w:t>
      </w:r>
      <w:r w:rsidR="00020E11" w:rsidRPr="00272BE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42347" w:rsidRPr="004206F6" w:rsidRDefault="00705236" w:rsidP="00020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Фахівець підприємства </w:t>
      </w:r>
      <w:r w:rsidR="00A524D6" w:rsidRPr="00A524D6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705236">
        <w:rPr>
          <w:rFonts w:ascii="Times New Roman" w:hAnsi="Times New Roman" w:cs="Times New Roman"/>
          <w:sz w:val="28"/>
          <w:szCs w:val="28"/>
        </w:rPr>
        <w:t>Ельнара</w:t>
      </w:r>
      <w:proofErr w:type="spellEnd"/>
      <w:r w:rsidRPr="00705236">
        <w:rPr>
          <w:rFonts w:ascii="Times New Roman" w:hAnsi="Times New Roman" w:cs="Times New Roman"/>
          <w:sz w:val="28"/>
          <w:szCs w:val="28"/>
        </w:rPr>
        <w:t xml:space="preserve"> Троян</w:t>
      </w:r>
      <w:r w:rsidR="00A524D6" w:rsidRPr="00A524D6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7052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після успішного проходження курсу отримала сертифікат. Також</w:t>
      </w:r>
      <w:r w:rsidR="00142347" w:rsidRPr="004206F6">
        <w:rPr>
          <w:rFonts w:ascii="Times New Roman" w:hAnsi="Times New Roman" w:cs="Times New Roman"/>
          <w:sz w:val="28"/>
          <w:szCs w:val="28"/>
        </w:rPr>
        <w:t xml:space="preserve"> від орг</w:t>
      </w:r>
      <w:r>
        <w:rPr>
          <w:rFonts w:ascii="Times New Roman" w:hAnsi="Times New Roman" w:cs="Times New Roman"/>
          <w:sz w:val="28"/>
          <w:szCs w:val="28"/>
        </w:rPr>
        <w:t>анізаторів надійшла пропозиція стати</w:t>
      </w:r>
      <w:r w:rsidR="00142347" w:rsidRPr="004206F6">
        <w:rPr>
          <w:rFonts w:ascii="Times New Roman" w:hAnsi="Times New Roman" w:cs="Times New Roman"/>
          <w:sz w:val="28"/>
          <w:szCs w:val="28"/>
        </w:rPr>
        <w:t xml:space="preserve"> потенційним інструктором за цією програмою.</w:t>
      </w:r>
    </w:p>
    <w:p w:rsidR="00142347" w:rsidRPr="004206F6" w:rsidRDefault="00142347" w:rsidP="00420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236" w:rsidRPr="004206F6" w:rsidRDefault="00272BEA" w:rsidP="00A52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705236" w:rsidRPr="00312DB0">
          <w:rPr>
            <w:rStyle w:val="a3"/>
            <w:rFonts w:ascii="Times New Roman" w:hAnsi="Times New Roman" w:cs="Times New Roman"/>
            <w:sz w:val="28"/>
            <w:szCs w:val="28"/>
          </w:rPr>
          <w:t>https://www.facebook.com/profile/100057307395591/search/?q=29%E2%80%9430%20%D0%BB%D0%B8%D0%BF%D0%BD%D1%8F%20%D0%B7%D0%B0%D0%B2%D0%B4%D1%8F%D1%87%D1%83%D1%8E%D1%87%D0%B8%20%D1%96%D0%BD%D1%96%D1%86%D1%96%D0%B0%D1%82%D0%B8%D0%B2%D1%96%20%20%D0%B1%D1%8E%D1%80%D0%BE%20%D0%92%D0%9E%D0%9E%D0%97%20%D0%B2%20%D0%A3%D0%BA%D1%80%D0%B0%D1%97%D0%BD%D1%96%20%D1%82%D0%B0%20%D1%84%D1%96%D0%BD%D0%B0%D0%BD%D1%81%D1%83%D0%B2%D0%B0%D0%BD%D0%BD%D1%8E%20%D0%B2%20%D1%80%D0%B0%D0%BC%D0%BA%D0%B0%D1%85%20%D0%B3%D1%83%D0%BC%D0%B0%D0%BD%D1%96%D1%82%D0%B0%D1%80%D0%BD%D0%BE%D1%97%20</w:t>
        </w:r>
      </w:hyperlink>
    </w:p>
    <w:sectPr w:rsidR="00705236" w:rsidRPr="004206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C06"/>
    <w:rsid w:val="00020E11"/>
    <w:rsid w:val="00097DFF"/>
    <w:rsid w:val="00142347"/>
    <w:rsid w:val="00272BEA"/>
    <w:rsid w:val="004206F6"/>
    <w:rsid w:val="004250FE"/>
    <w:rsid w:val="00705236"/>
    <w:rsid w:val="00A524D6"/>
    <w:rsid w:val="00AC3B70"/>
    <w:rsid w:val="00B51C06"/>
    <w:rsid w:val="00BD3226"/>
    <w:rsid w:val="00E700A7"/>
    <w:rsid w:val="00E85A96"/>
    <w:rsid w:val="00EB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E31C5-8E6F-42DB-AAD9-A48E3608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52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profile/100057307395591/search/?q=29%E2%80%9430%20%D0%BB%D0%B8%D0%BF%D0%BD%D1%8F%20%D0%B7%D0%B0%D0%B2%D0%B4%D1%8F%D1%87%D1%83%D1%8E%D1%87%D0%B8%20%D1%96%D0%BD%D1%96%D1%86%D1%96%D0%B0%D1%82%D0%B8%D0%B2%D1%96%20%20%D0%B1%D1%8E%D1%80%D0%BE%20%D0%92%D0%9E%D0%9E%D0%97%20%D0%B2%20%D0%A3%D0%BA%D1%80%D0%B0%D1%97%D0%BD%D1%96%20%D1%82%D0%B0%20%D1%84%D1%96%D0%BD%D0%B0%D0%BD%D1%81%D1%83%D0%B2%D0%B0%D0%BD%D0%BD%D1%8E%20%D0%B2%20%D1%80%D0%B0%D0%BC%D0%BA%D0%B0%D1%85%20%D0%B3%D1%83%D0%BC%D0%B0%D0%BD%D1%96%D1%82%D0%B0%D1%80%D0%BD%D0%BE%D1%97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1969</Words>
  <Characters>1123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9</cp:revision>
  <dcterms:created xsi:type="dcterms:W3CDTF">2025-12-15T08:42:00Z</dcterms:created>
  <dcterms:modified xsi:type="dcterms:W3CDTF">2026-01-07T07:55:00Z</dcterms:modified>
</cp:coreProperties>
</file>